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80C0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503EE3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0C0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503EE3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503EE3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80C0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503EE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503EE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“Ķeguma skolas jaunatnei”</w:t>
            </w:r>
          </w:p>
        </w:tc>
      </w:tr>
      <w:tr w:rsidR="00580C0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503EE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503EE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80C0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503EE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503EE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636709">
              <w:rPr>
                <w:rFonts w:ascii="Times New Roman" w:hAnsi="Times New Roman"/>
                <w:color w:val="000000"/>
                <w:sz w:val="24"/>
                <w:szCs w:val="24"/>
              </w:rPr>
              <w:t>40008258611</w:t>
            </w:r>
          </w:p>
        </w:tc>
      </w:tr>
      <w:tr w:rsidR="00580C0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503EE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503EE3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80C0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503EE3" w:rsidP="00B072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Skolas iela 10, Ķegums, Ogres nov., LV-5020</w:t>
            </w:r>
          </w:p>
        </w:tc>
      </w:tr>
      <w:tr w:rsidR="00580C0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503EE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503EE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22/8-3.10/57</w:t>
      </w:r>
    </w:p>
    <w:p w:rsidR="00C959F6" w:rsidRDefault="00503EE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580C07" w:rsidTr="00C07822">
        <w:trPr>
          <w:trHeight w:val="80"/>
        </w:trPr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B0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7229">
              <w:rPr>
                <w:rFonts w:ascii="Times New Roman" w:hAnsi="Times New Roman" w:cs="Times New Roman"/>
                <w:sz w:val="24"/>
              </w:rPr>
              <w:t>viesu mājas “Rēzija” dienas nometnei “Piedzīvojumu festivāls ”Noslēpumainā dzīvnieku karaliste”” paredzētās telpas.</w:t>
            </w:r>
          </w:p>
        </w:tc>
      </w:tr>
      <w:tr w:rsidR="00580C07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503EE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80C07" w:rsidTr="00C07822">
        <w:trPr>
          <w:trHeight w:val="288"/>
        </w:trPr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B0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7229">
              <w:rPr>
                <w:rFonts w:ascii="Times New Roman" w:hAnsi="Times New Roman" w:cs="Times New Roman"/>
                <w:sz w:val="24"/>
              </w:rPr>
              <w:t>Viesu māja “Rēzijas” Ķeguma novads, Ogre.</w:t>
            </w:r>
          </w:p>
        </w:tc>
      </w:tr>
      <w:tr w:rsidR="00580C07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7229">
              <w:rPr>
                <w:rFonts w:ascii="Times New Roman" w:hAnsi="Times New Roman" w:cs="Times New Roman"/>
                <w:sz w:val="24"/>
              </w:rPr>
              <w:t>Raitis Paegle</w:t>
            </w:r>
          </w:p>
        </w:tc>
      </w:tr>
      <w:tr w:rsidR="00580C07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503EE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80C07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B0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“Rēzijas”, Ķeguma novads, Ogre, LV-5020</w:t>
            </w:r>
          </w:p>
        </w:tc>
      </w:tr>
      <w:tr w:rsidR="00580C07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503EE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80C07" w:rsidTr="00C07822">
        <w:tc>
          <w:tcPr>
            <w:tcW w:w="426" w:type="dxa"/>
          </w:tcPr>
          <w:p w:rsidR="00B07229" w:rsidRPr="00E227D8" w:rsidRDefault="00503EE3" w:rsidP="00B0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07229" w:rsidRPr="00E227D8" w:rsidRDefault="00503EE3" w:rsidP="00B0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2658">
              <w:rPr>
                <w:rFonts w:ascii="Times New Roman" w:hAnsi="Times New Roman" w:cs="Times New Roman"/>
                <w:sz w:val="24"/>
              </w:rPr>
              <w:t>Linda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Markusas-Ciematnieces  2025</w:t>
            </w:r>
            <w:r w:rsidRPr="009A2658">
              <w:rPr>
                <w:rFonts w:ascii="Times New Roman" w:hAnsi="Times New Roman" w:cs="Times New Roman"/>
                <w:sz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9A265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marta</w:t>
            </w:r>
            <w:r w:rsidRPr="009A2658">
              <w:rPr>
                <w:rFonts w:ascii="Times New Roman" w:hAnsi="Times New Roman" w:cs="Times New Roman"/>
                <w:sz w:val="24"/>
              </w:rPr>
              <w:t xml:space="preserve"> iesniegums Nr.b/n.,</w:t>
            </w:r>
            <w:r>
              <w:rPr>
                <w:rFonts w:ascii="Times New Roman" w:hAnsi="Times New Roman" w:cs="Times New Roman"/>
                <w:sz w:val="24"/>
              </w:rPr>
              <w:t xml:space="preserve"> Valsts </w:t>
            </w:r>
            <w:r w:rsidRPr="00B07229">
              <w:rPr>
                <w:rFonts w:ascii="Times New Roman" w:hAnsi="Times New Roman" w:cs="Times New Roman"/>
                <w:sz w:val="24"/>
              </w:rPr>
              <w:t>ugunsdzēsības un glābšanas dienesta Rīgas reģiona pārvaldē reģistrēts 20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B07229">
              <w:rPr>
                <w:rFonts w:ascii="Times New Roman" w:hAnsi="Times New Roman" w:cs="Times New Roman"/>
                <w:sz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B07229">
              <w:rPr>
                <w:rFonts w:ascii="Times New Roman" w:hAnsi="Times New Roman" w:cs="Times New Roman"/>
                <w:sz w:val="24"/>
              </w:rPr>
              <w:t>.martā</w:t>
            </w:r>
            <w:r>
              <w:rPr>
                <w:rFonts w:ascii="Times New Roman" w:hAnsi="Times New Roman" w:cs="Times New Roman"/>
                <w:sz w:val="24"/>
              </w:rPr>
              <w:t xml:space="preserve"> ar Nr.22/8-1.5.1/528</w:t>
            </w:r>
          </w:p>
        </w:tc>
      </w:tr>
      <w:tr w:rsidR="00580C07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B0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Apsekots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divu stāvu viesu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māja, kas aprīkota ar automātisko ugunsgrēka atklāšanas un trauksmes signalizācijas sistēmu.</w:t>
            </w:r>
          </w:p>
        </w:tc>
      </w:tr>
      <w:tr w:rsidR="00580C07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580C07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B0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>viesu mājas “Rēzija”</w:t>
            </w:r>
            <w:r w:rsidRPr="00B07229">
              <w:rPr>
                <w:rFonts w:ascii="Times New Roman" w:hAnsi="Times New Roman" w:cs="Times New Roman"/>
                <w:sz w:val="24"/>
              </w:rPr>
              <w:t xml:space="preserve"> telpas atbilst 2016.gada 19.aprīļa noteikumu Nr.238 “Ugunsdrošības noteikumi” prasībām.</w:t>
            </w:r>
          </w:p>
        </w:tc>
      </w:tr>
      <w:tr w:rsidR="00580C07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sz w:val="24"/>
              </w:rPr>
              <w:t>Atzinums izsniegts saskaņā ar: Ministru kabineta 2009.gada 1.septembra noteikumu Nr. 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7229">
              <w:rPr>
                <w:rFonts w:ascii="Times New Roman" w:hAnsi="Times New Roman" w:cs="Times New Roman"/>
                <w:sz w:val="24"/>
              </w:rPr>
              <w:t xml:space="preserve">„Bērnu nometņu organizēšanas un darbības kārtība” 8.5.apakšpunkta </w:t>
            </w:r>
            <w:r w:rsidRPr="00B07229"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:rsidR="00580C07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503EE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80C07" w:rsidTr="00C07822">
        <w:tc>
          <w:tcPr>
            <w:tcW w:w="426" w:type="dxa"/>
          </w:tcPr>
          <w:p w:rsidR="00E227D8" w:rsidRPr="00E227D8" w:rsidRDefault="0050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503EE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sz w:val="24"/>
              </w:rPr>
              <w:t>Atzinumu paredzēts iesniegt: Valsts izglītības satura centrā.</w:t>
            </w:r>
          </w:p>
        </w:tc>
      </w:tr>
      <w:tr w:rsidR="00580C07" w:rsidTr="00C07822">
        <w:trPr>
          <w:trHeight w:val="603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503EE3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503EE3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503EE3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80C0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503EE3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C07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503EE3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580C0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503EE3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</w:t>
            </w:r>
            <w:r w:rsidRPr="00B07229">
              <w:rPr>
                <w:rFonts w:ascii="Times New Roman" w:hAnsi="Times New Roman" w:cs="Times New Roman"/>
                <w:sz w:val="24"/>
                <w:szCs w:val="24"/>
              </w:rPr>
              <w:t xml:space="preserve"> ugunsdzēsības un glābšanas dienesta Rīgas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503EE3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A.Kolendovičs</w:t>
            </w:r>
          </w:p>
        </w:tc>
      </w:tr>
      <w:tr w:rsidR="00580C0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503EE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503EE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503EE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503EE3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580C0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07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503EE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503EE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503EE3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29" w:rsidRDefault="00B072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503EE3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RDefault="00503EE3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EE3" w:rsidRDefault="00503EE3">
      <w:pPr>
        <w:spacing w:after="0" w:line="240" w:lineRule="auto"/>
      </w:pPr>
      <w:r>
        <w:separator/>
      </w:r>
    </w:p>
  </w:endnote>
  <w:endnote w:type="continuationSeparator" w:id="0">
    <w:p w:rsidR="00503EE3" w:rsidRDefault="0050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EE3" w:rsidRDefault="00503EE3">
      <w:pPr>
        <w:spacing w:after="0" w:line="240" w:lineRule="auto"/>
      </w:pPr>
      <w:r>
        <w:separator/>
      </w:r>
    </w:p>
  </w:footnote>
  <w:footnote w:type="continuationSeparator" w:id="0">
    <w:p w:rsidR="00503EE3" w:rsidRDefault="0050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0590062"/>
      <w:docPartObj>
        <w:docPartGallery w:val="Page Numbers (Top of Page)"/>
        <w:docPartUnique/>
      </w:docPartObj>
    </w:sdtPr>
    <w:sdtEndPr/>
    <w:sdtContent>
      <w:p w:rsidR="00E227D8" w:rsidRPr="00762AE8" w:rsidRDefault="00503EE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76888"/>
    <w:rsid w:val="000C241B"/>
    <w:rsid w:val="000D3E6E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03EE3"/>
    <w:rsid w:val="00561B63"/>
    <w:rsid w:val="00580C07"/>
    <w:rsid w:val="00590A28"/>
    <w:rsid w:val="005D1C44"/>
    <w:rsid w:val="005D635A"/>
    <w:rsid w:val="00635786"/>
    <w:rsid w:val="00636709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9A2658"/>
    <w:rsid w:val="00A025C5"/>
    <w:rsid w:val="00A24FDC"/>
    <w:rsid w:val="00A47DBC"/>
    <w:rsid w:val="00A5100D"/>
    <w:rsid w:val="00B00630"/>
    <w:rsid w:val="00B07229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53665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849E5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Zane Mundure</cp:lastModifiedBy>
  <cp:revision>2</cp:revision>
  <dcterms:created xsi:type="dcterms:W3CDTF">2025-04-02T13:04:00Z</dcterms:created>
  <dcterms:modified xsi:type="dcterms:W3CDTF">2025-04-02T13:04:00Z</dcterms:modified>
</cp:coreProperties>
</file>