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431BE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A431BE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A431BF1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A431BE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A431BF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A431BF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A431BF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431BF3" w14:textId="60516D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431B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A431BF5" w14:textId="6E2E4DB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172">
              <w:rPr>
                <w:rFonts w:ascii="Times New Roman" w:hAnsi="Times New Roman"/>
                <w:sz w:val="24"/>
                <w:szCs w:val="24"/>
              </w:rPr>
              <w:t>Hokeja izcilības centrs</w:t>
            </w:r>
          </w:p>
        </w:tc>
      </w:tr>
      <w:tr w14:paraId="0A431BFA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A431BF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431B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A431B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A431BF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431BF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431B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431BFD" w14:textId="2A5C6B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977172">
              <w:rPr>
                <w:rFonts w:ascii="Times New Roman" w:hAnsi="Times New Roman"/>
                <w:color w:val="000000"/>
                <w:sz w:val="24"/>
                <w:szCs w:val="24"/>
              </w:rPr>
              <w:t>40008335516</w:t>
            </w:r>
          </w:p>
        </w:tc>
      </w:tr>
      <w:tr w14:paraId="0A431C0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A431B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431C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A431C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A431C0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A431C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431C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A431C05" w14:textId="5C0B4BD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172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977172">
              <w:rPr>
                <w:rFonts w:ascii="Times New Roman" w:hAnsi="Times New Roman"/>
                <w:color w:val="000000"/>
                <w:sz w:val="24"/>
                <w:szCs w:val="24"/>
              </w:rPr>
              <w:t>Āraišu</w:t>
            </w:r>
            <w:r w:rsidRPr="009771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38 - 12, Rīga, LV-1039</w:t>
            </w:r>
          </w:p>
        </w:tc>
      </w:tr>
      <w:tr w14:paraId="0A431C0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A431C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431C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A431C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A431C0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431C0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/146</w:t>
      </w:r>
    </w:p>
    <w:p w:rsidR="00C959F6" w:rsidP="00070E23" w14:paraId="0A431C0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A431C0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A431C11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431C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977172" w14:paraId="0A431C10" w14:textId="4AD1A1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77172" w:rsidR="00977172">
              <w:rPr>
                <w:rFonts w:ascii="Times New Roman" w:hAnsi="Times New Roman" w:cs="Times New Roman"/>
                <w:sz w:val="24"/>
              </w:rPr>
              <w:t xml:space="preserve">Saldus novada pašvaldības Saldus novada sporta skolas (turpmāk – Objekts) sporta komplekss (kadastra apzīmējums Nr.84050030091008), ledus halle (kadastra apzīmējums Nr.840500302001) </w:t>
            </w:r>
            <w:r w:rsidR="00977172">
              <w:rPr>
                <w:rFonts w:ascii="Times New Roman" w:hAnsi="Times New Roman" w:cs="Times New Roman"/>
                <w:sz w:val="24"/>
              </w:rPr>
              <w:t xml:space="preserve">un </w:t>
            </w:r>
            <w:r w:rsidRPr="00977172" w:rsidR="00977172">
              <w:rPr>
                <w:rFonts w:ascii="Times New Roman" w:hAnsi="Times New Roman" w:cs="Times New Roman"/>
                <w:sz w:val="24"/>
              </w:rPr>
              <w:t>tribīnes (kadastra apzīmējums Nr.84050030091011).</w:t>
            </w:r>
          </w:p>
        </w:tc>
      </w:tr>
      <w:tr w14:paraId="0A431C1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431C1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A431C1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A431C17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431C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0A431C16" w14:textId="3988E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2E29" w:rsidR="00612E29">
              <w:rPr>
                <w:rFonts w:ascii="Times New Roman" w:hAnsi="Times New Roman" w:cs="Times New Roman"/>
                <w:bCs/>
                <w:sz w:val="24"/>
              </w:rPr>
              <w:t>Ezera iela 1, Brocēni, Saldus novads, LV-3851.</w:t>
            </w:r>
          </w:p>
        </w:tc>
      </w:tr>
      <w:tr w14:paraId="0A431C1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A431C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A431C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431C1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431C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431C1C" w14:textId="36A08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2E29" w:rsidR="00612E29">
              <w:rPr>
                <w:rFonts w:ascii="Times New Roman" w:hAnsi="Times New Roman" w:cs="Times New Roman"/>
                <w:sz w:val="24"/>
              </w:rPr>
              <w:t>SIA “Brocēnu sporta centrs”,</w:t>
            </w:r>
          </w:p>
        </w:tc>
      </w:tr>
      <w:tr w14:paraId="0A431C2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431C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A431C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A431C2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A431C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431C22" w14:textId="319B7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612E29">
              <w:t xml:space="preserve"> </w:t>
            </w:r>
            <w:r w:rsidRPr="00612E29">
              <w:rPr>
                <w:rFonts w:ascii="Times New Roman" w:hAnsi="Times New Roman" w:cs="Times New Roman"/>
                <w:sz w:val="24"/>
                <w:szCs w:val="24"/>
              </w:rPr>
              <w:t>48503010397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2E29">
              <w:rPr>
                <w:rFonts w:ascii="Times New Roman" w:hAnsi="Times New Roman" w:cs="Times New Roman"/>
                <w:bCs/>
                <w:sz w:val="24"/>
                <w:szCs w:val="24"/>
              </w:rPr>
              <w:t>Ezera iela 1, Brocēni, Saldus novads, LV-3851.</w:t>
            </w:r>
          </w:p>
        </w:tc>
      </w:tr>
      <w:tr w14:paraId="0A431C2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A431C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A431C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A431C2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431C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12E29" w14:paraId="0A431C28" w14:textId="5810AD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2E29" w:rsidR="00612E29">
              <w:rPr>
                <w:rFonts w:ascii="Times New Roman" w:hAnsi="Times New Roman" w:cs="Times New Roman"/>
                <w:sz w:val="24"/>
              </w:rPr>
              <w:t>Evijas Šulces iesniegums Valsts ugunsdzēsības un glābšanas dienesta Kurzemes reģiona pārvaldē reģistrēts 2024. gada 10.jūnijā ar Nr. 22/12-1.4/433.</w:t>
            </w:r>
          </w:p>
        </w:tc>
      </w:tr>
      <w:tr w14:paraId="0A431C2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431C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A431C2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431C2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431C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C7C04" w14:paraId="0A431C2E" w14:textId="4D2CA2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C04">
              <w:rPr>
                <w:rFonts w:ascii="Times New Roman" w:hAnsi="Times New Roman" w:cs="Times New Roman"/>
                <w:sz w:val="24"/>
                <w:szCs w:val="24"/>
              </w:rPr>
              <w:t>Objekta sporta kompleksa ēkas</w:t>
            </w:r>
            <w:r w:rsidRPr="00FC7C04" w:rsidR="00FC7C04">
              <w:rPr>
                <w:rFonts w:ascii="Times New Roman" w:hAnsi="Times New Roman" w:cs="Times New Roman"/>
                <w:sz w:val="24"/>
                <w:szCs w:val="24"/>
              </w:rPr>
              <w:t xml:space="preserve"> telpas ir aprīkotas ar autonomiem ugunsgrēka detektoriem un nodrošinātas ar ugunsdzēsības aparātiem, evakuācijas plāniem. Objekta ledus halles telpas aprīkotas ar automātisko ugunsgrēka atklāšanas un trau</w:t>
            </w:r>
            <w:r w:rsidR="00FC7C04">
              <w:rPr>
                <w:rFonts w:ascii="Times New Roman" w:hAnsi="Times New Roman" w:cs="Times New Roman"/>
                <w:sz w:val="24"/>
                <w:szCs w:val="24"/>
              </w:rPr>
              <w:t>ksmes signalizācijas sistēmu,</w:t>
            </w:r>
            <w:r w:rsidRPr="00FC7C04" w:rsidR="00FC7C04">
              <w:rPr>
                <w:rFonts w:ascii="Times New Roman" w:hAnsi="Times New Roman" w:cs="Times New Roman"/>
                <w:sz w:val="24"/>
                <w:szCs w:val="24"/>
              </w:rPr>
              <w:t xml:space="preserve"> nodrošinātas ar iekšējiem ugunsdzēsības ūdensvada krāniem, </w:t>
            </w:r>
            <w:r w:rsidR="00FC7C04">
              <w:rPr>
                <w:rFonts w:ascii="Times New Roman" w:hAnsi="Times New Roman" w:cs="Times New Roman"/>
                <w:sz w:val="24"/>
                <w:szCs w:val="24"/>
              </w:rPr>
              <w:t>pārnēsājamiem ugunsdzēsības aparātiem un</w:t>
            </w:r>
            <w:r w:rsidRPr="00FC7C04" w:rsidR="00FC7C04">
              <w:rPr>
                <w:rFonts w:ascii="Times New Roman" w:hAnsi="Times New Roman" w:cs="Times New Roman"/>
                <w:sz w:val="24"/>
                <w:szCs w:val="24"/>
              </w:rPr>
              <w:t xml:space="preserve"> evakuācijas plāniem.</w:t>
            </w:r>
          </w:p>
        </w:tc>
      </w:tr>
      <w:tr w14:paraId="0A431C3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431C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A431C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431C3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431C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431C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7EB93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E66F8" w14:paraId="28E8F9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E66F8" w:rsidRPr="00E227D8" w:rsidP="00B11401" w14:paraId="0CABDA8A" w14:textId="4E3133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5E66F8">
              <w:rPr>
                <w:rFonts w:ascii="Times New Roman" w:hAnsi="Times New Roman" w:cs="Times New Roman"/>
                <w:sz w:val="24"/>
                <w:szCs w:val="24"/>
              </w:rPr>
              <w:t>Objektā netiek uzglabāta automātiskā ugunsgrēka atklāšanas un trauksmes signalizācijas sistēma</w:t>
            </w:r>
            <w:r w:rsidR="00B1140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E66F8">
              <w:rPr>
                <w:rFonts w:ascii="Times New Roman" w:hAnsi="Times New Roman" w:cs="Times New Roman"/>
                <w:sz w:val="24"/>
                <w:szCs w:val="24"/>
              </w:rPr>
              <w:t xml:space="preserve"> būvniecības ieceres dokumentā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cija vai tās apliecināta kopija, kā rezultātā nav ievērotas </w:t>
            </w:r>
            <w:r w:rsidR="00A879BB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</w:t>
            </w:r>
            <w:r w:rsidRPr="00A879BB" w:rsidR="00A879BB">
              <w:rPr>
                <w:rFonts w:ascii="Times New Roman" w:hAnsi="Times New Roman" w:cs="Times New Roman"/>
                <w:sz w:val="24"/>
                <w:szCs w:val="24"/>
              </w:rPr>
              <w:t>2016.g</w:t>
            </w:r>
            <w:r w:rsidR="00A879BB">
              <w:rPr>
                <w:rFonts w:ascii="Times New Roman" w:hAnsi="Times New Roman" w:cs="Times New Roman"/>
                <w:sz w:val="24"/>
                <w:szCs w:val="24"/>
              </w:rPr>
              <w:t>ada 19.aprīļa noteikumi Nr.238 “</w:t>
            </w:r>
            <w:r w:rsidR="00B11401">
              <w:rPr>
                <w:rFonts w:ascii="Times New Roman" w:hAnsi="Times New Roman" w:cs="Times New Roman"/>
                <w:sz w:val="24"/>
                <w:szCs w:val="24"/>
              </w:rPr>
              <w:t>Ugunsdrošības noteikumi”</w:t>
            </w:r>
            <w:r w:rsidRPr="00A879BB" w:rsidR="00A879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125.punkta prasības.</w:t>
            </w:r>
            <w:bookmarkStart w:id="0" w:name="_GoBack"/>
            <w:bookmarkEnd w:id="0"/>
          </w:p>
        </w:tc>
      </w:tr>
      <w:tr w14:paraId="0A431C3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431C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A431C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431C3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431C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431C3A" w14:textId="1D947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C1F2B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0A431C3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A431C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0A431C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431C4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431C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84EAB" w14:paraId="0A431C40" w14:textId="514294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4EAB">
              <w:rPr>
                <w:rFonts w:ascii="Times New Roman" w:hAnsi="Times New Roman" w:cs="Times New Roman"/>
                <w:sz w:val="24"/>
              </w:rPr>
              <w:t>Ministra kabineta 2009.gada 1. septembra noteikumu Nr.981 “Bērnu nometņu organizēšanas un darba kārtība” 8.5. apakšpunkta prasībām.</w:t>
            </w:r>
          </w:p>
        </w:tc>
      </w:tr>
      <w:tr w14:paraId="0A431C4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431C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A431C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A431C4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A431C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A431C46" w14:textId="566F4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4EAB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A431C4A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A431C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A431C4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A431C4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A431C4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0A431C4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A431C4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A431C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A431C5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A431C5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A431C5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A431C5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D84EAB" w14:paraId="0A431C53" w14:textId="3AA34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EA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A431C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A431C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A431C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84EAB" w14:paraId="0A431C57" w14:textId="0B8D63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V.Strazde</w:t>
            </w:r>
          </w:p>
        </w:tc>
      </w:tr>
      <w:tr w14:paraId="0A431C5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A431C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A431C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A431C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A431C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A431C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A431C5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A431C6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A431C6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A431C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A431C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A431C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A431C6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A431C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A431C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A431C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A431C6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431C6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A431C6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A431C6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A431C6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A431C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431C7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431C7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431C7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A431C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84727372"/>
      <w:docPartObj>
        <w:docPartGallery w:val="Page Numbers (Top of Page)"/>
        <w:docPartUnique/>
      </w:docPartObj>
    </w:sdtPr>
    <w:sdtContent>
      <w:p w:rsidR="00E227D8" w:rsidRPr="00762AE8" w14:paraId="0A431C72" w14:textId="6DDC3A0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140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A431C7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A431C7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252A4"/>
    <w:rsid w:val="00574CA4"/>
    <w:rsid w:val="005C1753"/>
    <w:rsid w:val="005D1C44"/>
    <w:rsid w:val="005D635A"/>
    <w:rsid w:val="005E66F8"/>
    <w:rsid w:val="00612E29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2615E"/>
    <w:rsid w:val="00964438"/>
    <w:rsid w:val="00977172"/>
    <w:rsid w:val="0097786E"/>
    <w:rsid w:val="00A025C5"/>
    <w:rsid w:val="00A03583"/>
    <w:rsid w:val="00A24FDC"/>
    <w:rsid w:val="00A47DBC"/>
    <w:rsid w:val="00A66FAF"/>
    <w:rsid w:val="00A879BB"/>
    <w:rsid w:val="00A9538D"/>
    <w:rsid w:val="00B00630"/>
    <w:rsid w:val="00B11401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84EAB"/>
    <w:rsid w:val="00DB3B2E"/>
    <w:rsid w:val="00DC1F2B"/>
    <w:rsid w:val="00DD6EF6"/>
    <w:rsid w:val="00E0387C"/>
    <w:rsid w:val="00E227D8"/>
    <w:rsid w:val="00E60393"/>
    <w:rsid w:val="00F01EED"/>
    <w:rsid w:val="00F3463E"/>
    <w:rsid w:val="00F408A7"/>
    <w:rsid w:val="00FC4CBE"/>
    <w:rsid w:val="00FC7C0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A431BE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15</cp:revision>
  <dcterms:created xsi:type="dcterms:W3CDTF">2022-12-16T07:36:00Z</dcterms:created>
  <dcterms:modified xsi:type="dcterms:W3CDTF">2024-06-21T06:37:00Z</dcterms:modified>
</cp:coreProperties>
</file>