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8A7A8D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RDefault="00074892" w:rsidP="00A24FDC">
            <w:pPr>
              <w:jc w:val="center"/>
            </w:pPr>
            <w:bookmarkStart w:id="0" w:name="_GoBack"/>
            <w:bookmarkEnd w:id="0"/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8A7A8D" w:rsidTr="00A24FDC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797B91" w:rsidRPr="00B77FE8" w:rsidRDefault="00074892" w:rsidP="00797B91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VIDZEMES REĢIONA </w:t>
            </w:r>
            <w:r w:rsidR="001F39A4" w:rsidRPr="001F39A4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RDefault="00074892" w:rsidP="00797B91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 xml:space="preserve">Tērbatas iela 9, Valmiera, </w:t>
            </w:r>
            <w:r w:rsidR="00DC7198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 xml:space="preserve">Valmieras novads, 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LV-4201; tālr.: 64233468; e-pasts: vidzeme@vugd.gov.lv; www.vugd.gov.lv</w:t>
            </w:r>
          </w:p>
        </w:tc>
      </w:tr>
    </w:tbl>
    <w:p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8A7A8D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074892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Alūksne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07489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2560D">
              <w:rPr>
                <w:rFonts w:ascii="Times New Roman" w:hAnsi="Times New Roman"/>
                <w:sz w:val="24"/>
                <w:szCs w:val="24"/>
              </w:rPr>
              <w:t>Jaunsardzes</w:t>
            </w:r>
            <w:proofErr w:type="spellEnd"/>
            <w:r w:rsidRPr="00B2560D">
              <w:rPr>
                <w:rFonts w:ascii="Times New Roman" w:hAnsi="Times New Roman"/>
                <w:sz w:val="24"/>
                <w:szCs w:val="24"/>
              </w:rPr>
              <w:t xml:space="preserve"> centrs</w:t>
            </w:r>
          </w:p>
        </w:tc>
      </w:tr>
      <w:tr w:rsidR="008A7A8D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074892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07489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uzvārds)</w:t>
            </w:r>
          </w:p>
        </w:tc>
      </w:tr>
      <w:tr w:rsidR="008A7A8D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074892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30.05.2023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074892" w:rsidP="00B2560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Reģistrācijas Nr. </w:t>
            </w:r>
            <w:r w:rsidRPr="00B2560D">
              <w:rPr>
                <w:rFonts w:ascii="Times New Roman" w:hAnsi="Times New Roman"/>
                <w:color w:val="000000"/>
                <w:sz w:val="24"/>
                <w:szCs w:val="24"/>
              </w:rPr>
              <w:t>90009222536</w:t>
            </w:r>
          </w:p>
        </w:tc>
      </w:tr>
      <w:tr w:rsidR="008A7A8D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074892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07489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:rsidR="008A7A8D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B2560D" w:rsidRDefault="0007489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2560D">
              <w:rPr>
                <w:rFonts w:ascii="Times New Roman" w:hAnsi="Times New Roman"/>
                <w:color w:val="000000"/>
                <w:sz w:val="24"/>
                <w:szCs w:val="24"/>
              </w:rPr>
              <w:t>Krišjāņa Valdemāra iela 10/12,</w:t>
            </w:r>
          </w:p>
          <w:p w:rsidR="00E227D8" w:rsidRPr="005D1C44" w:rsidRDefault="0007489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2560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Rīga, LV-1010</w:t>
            </w:r>
          </w:p>
        </w:tc>
      </w:tr>
      <w:tr w:rsidR="008A7A8D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07489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074892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22/10-3.9/70</w:t>
      </w:r>
    </w:p>
    <w:p w:rsidR="00C959F6" w:rsidRDefault="00074892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8A7A8D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074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074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B2560D" w:rsidRPr="00E3016A">
              <w:rPr>
                <w:rFonts w:ascii="Times New Roman" w:hAnsi="Times New Roman" w:cs="Times New Roman"/>
                <w:sz w:val="24"/>
              </w:rPr>
              <w:t>“Meža Strautiņi” Alsviķu pagastā, Alūksnes novadā</w:t>
            </w:r>
            <w:r w:rsidR="00B2560D">
              <w:rPr>
                <w:rFonts w:ascii="Times New Roman" w:hAnsi="Times New Roman" w:cs="Times New Roman"/>
                <w:sz w:val="24"/>
              </w:rPr>
              <w:t>,</w:t>
            </w:r>
            <w:r w:rsidR="00B2560D" w:rsidRPr="00E3016A">
              <w:rPr>
                <w:rFonts w:ascii="Times New Roman" w:hAnsi="Times New Roman" w:cs="Times New Roman"/>
                <w:sz w:val="24"/>
              </w:rPr>
              <w:t xml:space="preserve"> kazarmas</w:t>
            </w:r>
            <w:r w:rsidR="00B2560D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8A7A8D" w:rsidTr="004B095D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074892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8A7A8D" w:rsidTr="00E6039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074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074892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B2560D" w:rsidRPr="00E3016A">
              <w:rPr>
                <w:rFonts w:ascii="Times New Roman" w:hAnsi="Times New Roman" w:cs="Times New Roman"/>
                <w:sz w:val="24"/>
              </w:rPr>
              <w:t>“Meža Strautiņi”</w:t>
            </w:r>
            <w:r w:rsidR="00B2560D">
              <w:rPr>
                <w:rFonts w:ascii="Times New Roman" w:hAnsi="Times New Roman" w:cs="Times New Roman"/>
                <w:sz w:val="24"/>
              </w:rPr>
              <w:t>,</w:t>
            </w:r>
            <w:r w:rsidR="00B2560D" w:rsidRPr="00E3016A">
              <w:rPr>
                <w:rFonts w:ascii="Times New Roman" w:hAnsi="Times New Roman" w:cs="Times New Roman"/>
                <w:sz w:val="24"/>
              </w:rPr>
              <w:t xml:space="preserve"> Alsviķu pagasts, Alūksnes novads</w:t>
            </w:r>
            <w:r w:rsidR="00B2560D">
              <w:rPr>
                <w:rFonts w:ascii="Times New Roman" w:hAnsi="Times New Roman" w:cs="Times New Roman"/>
                <w:sz w:val="24"/>
              </w:rPr>
              <w:t>,</w:t>
            </w:r>
            <w:r w:rsidR="00B2560D" w:rsidRPr="00E3016A">
              <w:rPr>
                <w:rFonts w:ascii="Times New Roman" w:hAnsi="Times New Roman" w:cs="Times New Roman"/>
                <w:sz w:val="24"/>
              </w:rPr>
              <w:t xml:space="preserve"> LV-4333</w:t>
            </w:r>
          </w:p>
        </w:tc>
      </w:tr>
      <w:tr w:rsidR="008A7A8D" w:rsidTr="00070E23">
        <w:tc>
          <w:tcPr>
            <w:tcW w:w="421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8A7A8D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074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074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Īpašnieks </w:t>
            </w:r>
            <w:r w:rsidRPr="00E227D8">
              <w:rPr>
                <w:rFonts w:ascii="Times New Roman" w:hAnsi="Times New Roman" w:cs="Times New Roman"/>
                <w:sz w:val="24"/>
              </w:rPr>
              <w:t>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B2560D" w:rsidRPr="00E3016A">
              <w:rPr>
                <w:rFonts w:ascii="Times New Roman" w:hAnsi="Times New Roman" w:cs="Times New Roman"/>
                <w:sz w:val="24"/>
              </w:rPr>
              <w:t>Valsts aizsardzības militāro objektu un iepirkumu centrs</w:t>
            </w:r>
          </w:p>
        </w:tc>
      </w:tr>
      <w:tr w:rsidR="008A7A8D" w:rsidTr="00762AE8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074892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8A7A8D" w:rsidTr="00762AE8">
        <w:tc>
          <w:tcPr>
            <w:tcW w:w="421" w:type="dxa"/>
          </w:tcPr>
          <w:p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074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016A">
              <w:rPr>
                <w:rFonts w:ascii="Times New Roman" w:hAnsi="Times New Roman" w:cs="Times New Roman"/>
                <w:sz w:val="24"/>
              </w:rPr>
              <w:t>Reģ</w:t>
            </w:r>
            <w:r>
              <w:rPr>
                <w:rFonts w:ascii="Times New Roman" w:hAnsi="Times New Roman" w:cs="Times New Roman"/>
                <w:sz w:val="24"/>
              </w:rPr>
              <w:t>istrācijas</w:t>
            </w:r>
            <w:r w:rsidRPr="00E3016A">
              <w:rPr>
                <w:rFonts w:ascii="Times New Roman" w:hAnsi="Times New Roman" w:cs="Times New Roman"/>
                <w:sz w:val="24"/>
              </w:rPr>
              <w:t xml:space="preserve"> Nr. 90009225180, Ernestīnes iela 34, Rīga, LV-1046</w:t>
            </w:r>
          </w:p>
        </w:tc>
      </w:tr>
      <w:tr w:rsidR="008A7A8D" w:rsidTr="00762AE8">
        <w:tc>
          <w:tcPr>
            <w:tcW w:w="421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074892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(juridiskās personas reģistrācijas numurs vai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fiziskās personas kods; adrese)</w:t>
            </w:r>
          </w:p>
        </w:tc>
      </w:tr>
      <w:tr w:rsidR="008A7A8D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074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074892" w:rsidP="00B256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B2560D">
              <w:rPr>
                <w:rFonts w:ascii="Times New Roman" w:hAnsi="Times New Roman" w:cs="Times New Roman"/>
                <w:sz w:val="24"/>
              </w:rPr>
              <w:t>nometnes vadītāja</w:t>
            </w:r>
            <w:r w:rsidR="00B2560D">
              <w:t xml:space="preserve"> </w:t>
            </w:r>
            <w:r w:rsidR="00B2560D">
              <w:rPr>
                <w:rFonts w:ascii="Times New Roman" w:hAnsi="Times New Roman" w:cs="Times New Roman"/>
                <w:sz w:val="24"/>
              </w:rPr>
              <w:t xml:space="preserve">Jurija </w:t>
            </w:r>
            <w:proofErr w:type="spellStart"/>
            <w:r w:rsidR="00B2560D">
              <w:rPr>
                <w:rFonts w:ascii="Times New Roman" w:hAnsi="Times New Roman" w:cs="Times New Roman"/>
                <w:sz w:val="24"/>
              </w:rPr>
              <w:t>Geduša</w:t>
            </w:r>
            <w:proofErr w:type="spellEnd"/>
            <w:r w:rsidR="00B2560D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B2560D" w:rsidRPr="00E3016A">
              <w:rPr>
                <w:rFonts w:ascii="Times New Roman" w:hAnsi="Times New Roman" w:cs="Times New Roman"/>
                <w:sz w:val="24"/>
              </w:rPr>
              <w:t>(</w:t>
            </w:r>
            <w:r w:rsidR="00B2560D">
              <w:rPr>
                <w:rFonts w:ascii="Times New Roman" w:hAnsi="Times New Roman" w:cs="Times New Roman"/>
                <w:sz w:val="24"/>
              </w:rPr>
              <w:t>a</w:t>
            </w:r>
            <w:r w:rsidR="00B2560D" w:rsidRPr="00E3016A">
              <w:rPr>
                <w:rFonts w:ascii="Times New Roman" w:hAnsi="Times New Roman" w:cs="Times New Roman"/>
                <w:sz w:val="24"/>
              </w:rPr>
              <w:t>pl</w:t>
            </w:r>
            <w:r w:rsidR="00B2560D">
              <w:rPr>
                <w:rFonts w:ascii="Times New Roman" w:hAnsi="Times New Roman" w:cs="Times New Roman"/>
                <w:sz w:val="24"/>
              </w:rPr>
              <w:t>iecības</w:t>
            </w:r>
            <w:r w:rsidR="00B2560D" w:rsidRPr="00E3016A">
              <w:rPr>
                <w:rFonts w:ascii="Times New Roman" w:hAnsi="Times New Roman" w:cs="Times New Roman"/>
                <w:sz w:val="24"/>
              </w:rPr>
              <w:t xml:space="preserve"> Nr.</w:t>
            </w:r>
            <w:r w:rsidR="00B2560D">
              <w:t xml:space="preserve"> </w:t>
            </w:r>
            <w:r w:rsidR="00B2560D" w:rsidRPr="00B2560D">
              <w:rPr>
                <w:rFonts w:ascii="Times New Roman" w:hAnsi="Times New Roman" w:cs="Times New Roman"/>
                <w:sz w:val="24"/>
              </w:rPr>
              <w:t>AM 000017</w:t>
            </w:r>
            <w:r w:rsidR="00B2560D" w:rsidRPr="00E3016A">
              <w:rPr>
                <w:rFonts w:ascii="Times New Roman" w:hAnsi="Times New Roman" w:cs="Times New Roman"/>
                <w:sz w:val="24"/>
              </w:rPr>
              <w:t>)</w:t>
            </w:r>
          </w:p>
        </w:tc>
      </w:tr>
      <w:tr w:rsidR="008A7A8D" w:rsidTr="00070E23">
        <w:tc>
          <w:tcPr>
            <w:tcW w:w="421" w:type="dxa"/>
            <w:tcBorders>
              <w:bottom w:val="single" w:sz="4" w:space="0" w:color="auto"/>
            </w:tcBorders>
          </w:tcPr>
          <w:p w:rsidR="00B2560D" w:rsidRDefault="00B256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2560D" w:rsidRPr="00E227D8" w:rsidRDefault="00074892" w:rsidP="00B2560D">
            <w:pPr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elektroniskais iesniegums Valsts ugunsdzēsības un glābšanas dienesta Vidzemes reģiona </w:t>
            </w:r>
          </w:p>
        </w:tc>
      </w:tr>
      <w:tr w:rsidR="008A7A8D" w:rsidTr="00070E23">
        <w:tc>
          <w:tcPr>
            <w:tcW w:w="421" w:type="dxa"/>
            <w:tcBorders>
              <w:bottom w:val="single" w:sz="4" w:space="0" w:color="auto"/>
            </w:tcBorders>
          </w:tcPr>
          <w:p w:rsidR="00B2560D" w:rsidRDefault="00B256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2560D" w:rsidRDefault="00074892" w:rsidP="00B2560D">
            <w:pPr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pārvaldē reģistrēts 2023. gada 18. maijā ar Nr. </w:t>
            </w:r>
            <w:r>
              <w:t>22/10-1.4/305</w:t>
            </w:r>
          </w:p>
        </w:tc>
      </w:tr>
      <w:tr w:rsidR="008A7A8D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8A7A8D" w:rsidTr="003F6802">
        <w:tc>
          <w:tcPr>
            <w:tcW w:w="421" w:type="dxa"/>
            <w:tcBorders>
              <w:bottom w:val="single" w:sz="4" w:space="0" w:color="auto"/>
            </w:tcBorders>
          </w:tcPr>
          <w:p w:rsidR="00B2560D" w:rsidRPr="00E227D8" w:rsidRDefault="00074892" w:rsidP="003F68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2560D" w:rsidRPr="00E227D8" w:rsidRDefault="00074892" w:rsidP="003F68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3016A">
              <w:rPr>
                <w:rFonts w:ascii="Times New Roman" w:hAnsi="Times New Roman" w:cs="Times New Roman"/>
                <w:sz w:val="24"/>
                <w:szCs w:val="24"/>
              </w:rPr>
              <w:t>ugunsnoturības</w:t>
            </w:r>
            <w:proofErr w:type="spellEnd"/>
            <w:r w:rsidRPr="00E3016A">
              <w:rPr>
                <w:rFonts w:ascii="Times New Roman" w:hAnsi="Times New Roman" w:cs="Times New Roman"/>
                <w:sz w:val="24"/>
                <w:szCs w:val="24"/>
              </w:rPr>
              <w:t xml:space="preserve"> pakāpe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E3016A">
              <w:rPr>
                <w:rFonts w:ascii="Times New Roman" w:hAnsi="Times New Roman" w:cs="Times New Roman"/>
                <w:sz w:val="24"/>
                <w:szCs w:val="24"/>
              </w:rPr>
              <w:t>U2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Divstāvu </w:t>
            </w:r>
          </w:p>
        </w:tc>
      </w:tr>
      <w:tr w:rsidR="008A7A8D" w:rsidTr="003F6802">
        <w:tc>
          <w:tcPr>
            <w:tcW w:w="421" w:type="dxa"/>
            <w:tcBorders>
              <w:bottom w:val="single" w:sz="4" w:space="0" w:color="auto"/>
            </w:tcBorders>
          </w:tcPr>
          <w:p w:rsidR="00B2560D" w:rsidRDefault="00B2560D" w:rsidP="003F680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2560D" w:rsidRPr="00E227D8" w:rsidRDefault="00074892" w:rsidP="003F68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ēkas, kuras aprīkotas ar automātisko</w:t>
            </w:r>
            <w:r w:rsidRPr="005010E0">
              <w:rPr>
                <w:rFonts w:ascii="Times New Roman" w:hAnsi="Times New Roman" w:cs="Times New Roman"/>
                <w:sz w:val="24"/>
                <w:szCs w:val="24"/>
              </w:rPr>
              <w:t xml:space="preserve"> ugunsgrēka atklāšanas un trauksmes  </w:t>
            </w:r>
          </w:p>
        </w:tc>
      </w:tr>
      <w:tr w:rsidR="008A7A8D" w:rsidTr="003F6802">
        <w:tc>
          <w:tcPr>
            <w:tcW w:w="421" w:type="dxa"/>
            <w:tcBorders>
              <w:bottom w:val="single" w:sz="4" w:space="0" w:color="auto"/>
            </w:tcBorders>
          </w:tcPr>
          <w:p w:rsidR="00B2560D" w:rsidRDefault="00B2560D" w:rsidP="003F680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2560D" w:rsidRPr="005010E0" w:rsidRDefault="00074892" w:rsidP="003F68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10E0">
              <w:rPr>
                <w:rFonts w:ascii="Times New Roman" w:hAnsi="Times New Roman" w:cs="Times New Roman"/>
                <w:sz w:val="24"/>
                <w:szCs w:val="24"/>
              </w:rPr>
              <w:t>signalizācijas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sistēmu (signāls aiziet uz apsardzes posteni) un ugunsdzēsības aparātiem. </w:t>
            </w:r>
          </w:p>
        </w:tc>
      </w:tr>
      <w:tr w:rsidR="008A7A8D" w:rsidTr="003F6802">
        <w:tc>
          <w:tcPr>
            <w:tcW w:w="421" w:type="dxa"/>
            <w:tcBorders>
              <w:bottom w:val="single" w:sz="4" w:space="0" w:color="auto"/>
            </w:tcBorders>
          </w:tcPr>
          <w:p w:rsidR="00B2560D" w:rsidRDefault="00B2560D" w:rsidP="003F680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2560D" w:rsidRDefault="00074892" w:rsidP="003F68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Katra stāva</w:t>
            </w:r>
            <w:r w:rsidRPr="005010E0">
              <w:rPr>
                <w:rFonts w:ascii="Times New Roman" w:hAnsi="Times New Roman" w:cs="Times New Roman"/>
                <w:sz w:val="24"/>
                <w:szCs w:val="24"/>
              </w:rPr>
              <w:t xml:space="preserve"> koplietošanas telpās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un telpās, kurās nakšņo cilvēki, </w:t>
            </w:r>
            <w:r w:rsidRPr="005010E0">
              <w:rPr>
                <w:rFonts w:ascii="Times New Roman" w:hAnsi="Times New Roman" w:cs="Times New Roman"/>
                <w:sz w:val="24"/>
                <w:szCs w:val="24"/>
              </w:rPr>
              <w:t xml:space="preserve">izvietoti evakuācijas </w:t>
            </w:r>
          </w:p>
        </w:tc>
      </w:tr>
      <w:tr w:rsidR="008A7A8D" w:rsidTr="003F6802">
        <w:tc>
          <w:tcPr>
            <w:tcW w:w="421" w:type="dxa"/>
            <w:tcBorders>
              <w:bottom w:val="single" w:sz="4" w:space="0" w:color="auto"/>
            </w:tcBorders>
          </w:tcPr>
          <w:p w:rsidR="00B2560D" w:rsidRDefault="00B2560D" w:rsidP="003F680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2560D" w:rsidRPr="005010E0" w:rsidRDefault="00074892" w:rsidP="003F68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plāni. </w:t>
            </w:r>
            <w:r w:rsidRPr="005010E0">
              <w:rPr>
                <w:rFonts w:ascii="Times New Roman" w:hAnsi="Times New Roman" w:cs="Times New Roman"/>
                <w:sz w:val="24"/>
                <w:szCs w:val="24"/>
              </w:rPr>
              <w:t>Evakuācijas ceļi brīvi un izejas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durvis</w:t>
            </w:r>
            <w:r w:rsidRPr="005010E0">
              <w:rPr>
                <w:rFonts w:ascii="Times New Roman" w:hAnsi="Times New Roman" w:cs="Times New Roman"/>
                <w:sz w:val="24"/>
                <w:szCs w:val="24"/>
              </w:rPr>
              <w:t xml:space="preserve"> viegli atveramas no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telpu</w:t>
            </w:r>
            <w:r w:rsidRPr="005010E0">
              <w:rPr>
                <w:rFonts w:ascii="Times New Roman" w:hAnsi="Times New Roman" w:cs="Times New Roman"/>
                <w:sz w:val="24"/>
                <w:szCs w:val="24"/>
              </w:rPr>
              <w:t xml:space="preserve"> iekšpuses.</w:t>
            </w:r>
          </w:p>
        </w:tc>
      </w:tr>
      <w:tr w:rsidR="008A7A8D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8A7A8D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074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074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2560D">
              <w:rPr>
                <w:rFonts w:ascii="Times New Roman" w:hAnsi="Times New Roman" w:cs="Times New Roman"/>
                <w:sz w:val="24"/>
                <w:szCs w:val="24"/>
              </w:rPr>
              <w:t>netika konstatēti.</w:t>
            </w:r>
          </w:p>
        </w:tc>
      </w:tr>
      <w:tr w:rsidR="008A7A8D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8A7A8D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074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0748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B2560D">
              <w:rPr>
                <w:rFonts w:ascii="Times New Roman" w:hAnsi="Times New Roman" w:cs="Times New Roman"/>
                <w:b/>
                <w:sz w:val="24"/>
              </w:rPr>
              <w:t xml:space="preserve">atbilst </w:t>
            </w:r>
            <w:r w:rsidR="00B2560D" w:rsidRPr="00521530">
              <w:rPr>
                <w:rFonts w:ascii="Times New Roman" w:hAnsi="Times New Roman" w:cs="Times New Roman"/>
                <w:b/>
                <w:sz w:val="24"/>
              </w:rPr>
              <w:t>ugunsdrošības prasībām</w:t>
            </w:r>
          </w:p>
        </w:tc>
      </w:tr>
      <w:tr w:rsidR="008A7A8D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8A7A8D" w:rsidTr="003F6802">
        <w:tc>
          <w:tcPr>
            <w:tcW w:w="421" w:type="dxa"/>
            <w:tcBorders>
              <w:bottom w:val="single" w:sz="4" w:space="0" w:color="auto"/>
            </w:tcBorders>
          </w:tcPr>
          <w:p w:rsidR="00B2560D" w:rsidRPr="00E227D8" w:rsidRDefault="00074892" w:rsidP="003F68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2560D" w:rsidRPr="00E227D8" w:rsidRDefault="00074892" w:rsidP="003F68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DB4BCB">
              <w:rPr>
                <w:rFonts w:ascii="Times New Roman" w:hAnsi="Times New Roman" w:cs="Times New Roman"/>
                <w:sz w:val="24"/>
              </w:rPr>
              <w:t>Latvijas Republikas Ministru kabineta 2009.gada</w:t>
            </w:r>
          </w:p>
        </w:tc>
      </w:tr>
      <w:tr w:rsidR="008A7A8D" w:rsidTr="003F6802">
        <w:tc>
          <w:tcPr>
            <w:tcW w:w="421" w:type="dxa"/>
            <w:tcBorders>
              <w:bottom w:val="single" w:sz="4" w:space="0" w:color="auto"/>
            </w:tcBorders>
          </w:tcPr>
          <w:p w:rsidR="00B2560D" w:rsidRDefault="00B2560D" w:rsidP="003F680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2560D" w:rsidRPr="00E227D8" w:rsidRDefault="00074892" w:rsidP="003F6802">
            <w:pPr>
              <w:rPr>
                <w:rFonts w:ascii="Times New Roman" w:hAnsi="Times New Roman" w:cs="Times New Roman"/>
                <w:sz w:val="24"/>
              </w:rPr>
            </w:pPr>
            <w:r w:rsidRPr="00DB4BCB">
              <w:rPr>
                <w:rFonts w:ascii="Times New Roman" w:hAnsi="Times New Roman" w:cs="Times New Roman"/>
                <w:sz w:val="24"/>
              </w:rPr>
              <w:t xml:space="preserve">1.septembra noteikumu Nr.981 „Bērnu </w:t>
            </w:r>
            <w:r w:rsidRPr="00DB4BCB">
              <w:rPr>
                <w:rFonts w:ascii="Times New Roman" w:hAnsi="Times New Roman" w:cs="Times New Roman"/>
                <w:sz w:val="24"/>
              </w:rPr>
              <w:t>nometņu organizēšanas un darbības kārtība”</w:t>
            </w:r>
          </w:p>
        </w:tc>
      </w:tr>
      <w:tr w:rsidR="008A7A8D" w:rsidTr="003F6802">
        <w:tc>
          <w:tcPr>
            <w:tcW w:w="421" w:type="dxa"/>
            <w:tcBorders>
              <w:bottom w:val="single" w:sz="4" w:space="0" w:color="auto"/>
            </w:tcBorders>
          </w:tcPr>
          <w:p w:rsidR="00B2560D" w:rsidRDefault="00B2560D" w:rsidP="003F680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2560D" w:rsidRPr="00DB4BCB" w:rsidRDefault="00074892" w:rsidP="003F6802">
            <w:pPr>
              <w:rPr>
                <w:rFonts w:ascii="Times New Roman" w:hAnsi="Times New Roman" w:cs="Times New Roman"/>
                <w:sz w:val="24"/>
              </w:rPr>
            </w:pPr>
            <w:r w:rsidRPr="00DB4BCB">
              <w:rPr>
                <w:rFonts w:ascii="Times New Roman" w:hAnsi="Times New Roman" w:cs="Times New Roman"/>
                <w:sz w:val="24"/>
              </w:rPr>
              <w:t>8.5.apakšpunkta prasībām.</w:t>
            </w:r>
          </w:p>
        </w:tc>
      </w:tr>
      <w:tr w:rsidR="008A7A8D" w:rsidTr="003F6802">
        <w:tc>
          <w:tcPr>
            <w:tcW w:w="421" w:type="dxa"/>
            <w:tcBorders>
              <w:top w:val="single" w:sz="4" w:space="0" w:color="auto"/>
            </w:tcBorders>
          </w:tcPr>
          <w:p w:rsidR="00B2560D" w:rsidRPr="00070E23" w:rsidRDefault="00B2560D" w:rsidP="003F6802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B2560D" w:rsidRPr="00070E23" w:rsidRDefault="00074892" w:rsidP="003F6802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8A7A8D" w:rsidTr="003F6802">
        <w:tc>
          <w:tcPr>
            <w:tcW w:w="421" w:type="dxa"/>
            <w:tcBorders>
              <w:bottom w:val="single" w:sz="4" w:space="0" w:color="auto"/>
            </w:tcBorders>
          </w:tcPr>
          <w:p w:rsidR="00B2560D" w:rsidRPr="00E227D8" w:rsidRDefault="00074892" w:rsidP="003F68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B2560D" w:rsidRPr="00E227D8" w:rsidRDefault="00074892" w:rsidP="008D0E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8D0E78">
              <w:rPr>
                <w:rFonts w:ascii="Times New Roman" w:hAnsi="Times New Roman" w:cs="Times New Roman"/>
                <w:sz w:val="24"/>
              </w:rPr>
              <w:t>Valsts izglītības satura centram.</w:t>
            </w:r>
            <w:r w:rsidR="00DC7198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8A7A8D" w:rsidTr="004B095D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074892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(iestādes vai institūcijas nosaukums, kur paredzēts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iesniegt atzinumu)</w:t>
            </w:r>
          </w:p>
        </w:tc>
      </w:tr>
    </w:tbl>
    <w:p w:rsidR="00E227D8" w:rsidRDefault="00074892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RDefault="00762AE8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RDefault="00074892" w:rsidP="00B245E2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8A7A8D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RDefault="00074892" w:rsidP="001F39A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Valsts ugunsdzēsības un glābšanas dienesta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Tērbatas ielā 9, Valmierā, </w:t>
            </w:r>
            <w:r w:rsidR="00DC719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Valmieras novadā,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LV-4201</w:t>
            </w:r>
            <w:r w:rsidR="00E60393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8A7A8D" w:rsidTr="00B245E2"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RDefault="00074892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8A7A8D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RDefault="00074892" w:rsidP="00D711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909B4">
              <w:rPr>
                <w:rFonts w:ascii="Times New Roman" w:hAnsi="Times New Roman" w:cs="Times New Roman"/>
                <w:sz w:val="24"/>
                <w:szCs w:val="24"/>
              </w:rPr>
              <w:t>Valsts ugunsdzēsības un glābšana dienesta Vidzemes reģiona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pārvaldes</w:t>
            </w:r>
            <w:r w:rsidRPr="00F909B4">
              <w:rPr>
                <w:rFonts w:ascii="Times New Roman" w:hAnsi="Times New Roman" w:cs="Times New Roman"/>
                <w:sz w:val="24"/>
                <w:szCs w:val="24"/>
              </w:rPr>
              <w:t xml:space="preserve"> Ugunsdrošības uzraudzības un civilās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aizsardzības nodaļas inspektors</w:t>
            </w:r>
          </w:p>
        </w:tc>
        <w:tc>
          <w:tcPr>
            <w:tcW w:w="284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RDefault="00074892" w:rsidP="00D71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Genādijs Vihrovs</w:t>
            </w:r>
          </w:p>
        </w:tc>
      </w:tr>
      <w:tr w:rsidR="008A7A8D" w:rsidTr="00C33E3A"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RDefault="0007489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RDefault="0007489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RDefault="0007489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:rsidR="00E227D8" w:rsidRDefault="00074892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8A7A8D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RDefault="00074892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52B2">
              <w:rPr>
                <w:rFonts w:ascii="Times New Roman" w:hAnsi="Times New Roman" w:cs="Times New Roman"/>
                <w:sz w:val="24"/>
                <w:szCs w:val="24"/>
              </w:rPr>
              <w:t xml:space="preserve">Nosūtīts uz e-pastu: </w:t>
            </w:r>
            <w:hyperlink r:id="rId7" w:history="1">
              <w:r w:rsidR="008D0E78" w:rsidRPr="00B614F4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juris.geduss@jc.gov.lv</w:t>
              </w:r>
            </w:hyperlink>
            <w:r w:rsidR="008D0E78">
              <w:rPr>
                <w:rFonts w:ascii="Times New Roman" w:hAnsi="Times New Roman" w:cs="Times New Roman"/>
                <w:sz w:val="24"/>
                <w:szCs w:val="24"/>
              </w:rPr>
              <w:t xml:space="preserve"> ( 30.05.2023)</w:t>
            </w:r>
          </w:p>
        </w:tc>
        <w:tc>
          <w:tcPr>
            <w:tcW w:w="284" w:type="dxa"/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7A8D" w:rsidTr="0097786E"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RDefault="00074892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 xml:space="preserve">(juridiskās personas pārstāvja amats, vārds, uzvārds vai fiziskās personas vārds, </w:t>
            </w: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uzvārds; vai atzīme par nosūtīšanu)</w:t>
            </w:r>
          </w:p>
        </w:tc>
        <w:tc>
          <w:tcPr>
            <w:tcW w:w="284" w:type="dxa"/>
          </w:tcPr>
          <w:p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RDefault="00074892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C33E3A" w:rsidRDefault="00074892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:rsidR="00D71131" w:rsidRDefault="00D71131" w:rsidP="007D2C05">
      <w:pPr>
        <w:rPr>
          <w:rFonts w:ascii="Times New Roman" w:hAnsi="Times New Roman" w:cs="Times New Roman"/>
          <w:sz w:val="24"/>
          <w:szCs w:val="24"/>
        </w:rPr>
      </w:pPr>
    </w:p>
    <w:p w:rsidR="00D71131" w:rsidRDefault="00D71131" w:rsidP="007D2C05">
      <w:pPr>
        <w:rPr>
          <w:rFonts w:ascii="Times New Roman" w:hAnsi="Times New Roman" w:cs="Times New Roman"/>
          <w:sz w:val="24"/>
          <w:szCs w:val="24"/>
        </w:rPr>
      </w:pPr>
    </w:p>
    <w:p w:rsidR="00D71131" w:rsidRDefault="00D71131" w:rsidP="007D2C05">
      <w:pPr>
        <w:rPr>
          <w:rFonts w:ascii="Times New Roman" w:hAnsi="Times New Roman" w:cs="Times New Roman"/>
          <w:sz w:val="24"/>
          <w:szCs w:val="24"/>
        </w:rPr>
      </w:pPr>
    </w:p>
    <w:p w:rsidR="00D71131" w:rsidRDefault="00D71131" w:rsidP="007D2C05">
      <w:pPr>
        <w:rPr>
          <w:rFonts w:ascii="Times New Roman" w:hAnsi="Times New Roman" w:cs="Times New Roman"/>
          <w:sz w:val="24"/>
          <w:szCs w:val="24"/>
        </w:rPr>
      </w:pPr>
    </w:p>
    <w:p w:rsidR="00D71131" w:rsidRDefault="00D71131" w:rsidP="007D2C05">
      <w:pPr>
        <w:rPr>
          <w:rFonts w:ascii="Times New Roman" w:hAnsi="Times New Roman" w:cs="Times New Roman"/>
          <w:sz w:val="24"/>
          <w:szCs w:val="24"/>
        </w:rPr>
      </w:pPr>
    </w:p>
    <w:p w:rsidR="00D71131" w:rsidRDefault="00D71131" w:rsidP="007D2C05">
      <w:pPr>
        <w:rPr>
          <w:rFonts w:ascii="Times New Roman" w:hAnsi="Times New Roman" w:cs="Times New Roman"/>
          <w:sz w:val="24"/>
          <w:szCs w:val="24"/>
        </w:rPr>
      </w:pPr>
    </w:p>
    <w:p w:rsidR="00D71131" w:rsidRDefault="00D71131" w:rsidP="007D2C05">
      <w:pPr>
        <w:rPr>
          <w:rFonts w:ascii="Times New Roman" w:hAnsi="Times New Roman" w:cs="Times New Roman"/>
          <w:sz w:val="24"/>
          <w:szCs w:val="24"/>
        </w:rPr>
      </w:pPr>
    </w:p>
    <w:p w:rsidR="00D71131" w:rsidRDefault="00D71131" w:rsidP="007D2C05">
      <w:pPr>
        <w:rPr>
          <w:rFonts w:ascii="Times New Roman" w:hAnsi="Times New Roman" w:cs="Times New Roman"/>
          <w:sz w:val="24"/>
          <w:szCs w:val="24"/>
        </w:rPr>
      </w:pPr>
    </w:p>
    <w:p w:rsidR="00D71131" w:rsidRDefault="00D71131" w:rsidP="007D2C05">
      <w:pPr>
        <w:rPr>
          <w:rFonts w:ascii="Times New Roman" w:hAnsi="Times New Roman" w:cs="Times New Roman"/>
          <w:sz w:val="24"/>
          <w:szCs w:val="24"/>
        </w:rPr>
      </w:pPr>
    </w:p>
    <w:p w:rsidR="00D71131" w:rsidRDefault="00D71131" w:rsidP="007D2C05">
      <w:pPr>
        <w:rPr>
          <w:rFonts w:ascii="Times New Roman" w:hAnsi="Times New Roman" w:cs="Times New Roman"/>
          <w:sz w:val="24"/>
          <w:szCs w:val="24"/>
        </w:rPr>
      </w:pPr>
    </w:p>
    <w:p w:rsidR="00D71131" w:rsidRDefault="00D71131" w:rsidP="007D2C05">
      <w:pPr>
        <w:rPr>
          <w:rFonts w:ascii="Times New Roman" w:hAnsi="Times New Roman" w:cs="Times New Roman"/>
          <w:sz w:val="24"/>
          <w:szCs w:val="24"/>
        </w:rPr>
      </w:pPr>
    </w:p>
    <w:p w:rsidR="00D71131" w:rsidRDefault="00D71131" w:rsidP="007D2C05">
      <w:pPr>
        <w:rPr>
          <w:rFonts w:ascii="Times New Roman" w:hAnsi="Times New Roman" w:cs="Times New Roman"/>
          <w:sz w:val="24"/>
          <w:szCs w:val="24"/>
        </w:rPr>
      </w:pPr>
    </w:p>
    <w:p w:rsidR="00D71131" w:rsidRDefault="00D71131" w:rsidP="007D2C05">
      <w:pPr>
        <w:rPr>
          <w:rFonts w:ascii="Times New Roman" w:hAnsi="Times New Roman" w:cs="Times New Roman"/>
          <w:sz w:val="24"/>
          <w:szCs w:val="24"/>
        </w:rPr>
      </w:pPr>
    </w:p>
    <w:p w:rsidR="008D0E78" w:rsidRDefault="008D0E78" w:rsidP="007D2C05">
      <w:pPr>
        <w:rPr>
          <w:rFonts w:ascii="Times New Roman" w:hAnsi="Times New Roman" w:cs="Times New Roman"/>
          <w:sz w:val="24"/>
          <w:szCs w:val="24"/>
        </w:rPr>
      </w:pPr>
    </w:p>
    <w:p w:rsidR="008D0E78" w:rsidRDefault="008D0E78" w:rsidP="007D2C05">
      <w:pPr>
        <w:rPr>
          <w:rFonts w:ascii="Times New Roman" w:hAnsi="Times New Roman" w:cs="Times New Roman"/>
          <w:sz w:val="24"/>
          <w:szCs w:val="24"/>
        </w:rPr>
      </w:pPr>
    </w:p>
    <w:p w:rsidR="008D0E78" w:rsidRDefault="008D0E78" w:rsidP="007D2C05">
      <w:pPr>
        <w:rPr>
          <w:rFonts w:ascii="Times New Roman" w:hAnsi="Times New Roman" w:cs="Times New Roman"/>
          <w:sz w:val="24"/>
          <w:szCs w:val="24"/>
        </w:rPr>
      </w:pPr>
    </w:p>
    <w:p w:rsidR="00D71131" w:rsidRDefault="00D71131" w:rsidP="007D2C05">
      <w:pPr>
        <w:rPr>
          <w:rFonts w:ascii="Times New Roman" w:hAnsi="Times New Roman" w:cs="Times New Roman"/>
          <w:sz w:val="24"/>
          <w:szCs w:val="24"/>
        </w:rPr>
      </w:pPr>
    </w:p>
    <w:p w:rsidR="00D71131" w:rsidRDefault="00D71131" w:rsidP="007D2C05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762AE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074892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RDefault="00074892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F2AD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74892" w:rsidRDefault="00074892">
      <w:pPr>
        <w:spacing w:after="0" w:line="240" w:lineRule="auto"/>
      </w:pPr>
      <w:r>
        <w:separator/>
      </w:r>
    </w:p>
  </w:endnote>
  <w:endnote w:type="continuationSeparator" w:id="0">
    <w:p w:rsidR="00074892" w:rsidRDefault="000748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BA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BA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BA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Default="00762AE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74892" w:rsidRDefault="00074892">
      <w:pPr>
        <w:spacing w:after="0" w:line="240" w:lineRule="auto"/>
      </w:pPr>
      <w:r>
        <w:separator/>
      </w:r>
    </w:p>
  </w:footnote>
  <w:footnote w:type="continuationSeparator" w:id="0">
    <w:p w:rsidR="00074892" w:rsidRDefault="0007489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Default="00762AE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imes New Roman" w:hAnsi="Times New Roman" w:cs="Times New Roman"/>
        <w:sz w:val="20"/>
        <w:szCs w:val="20"/>
      </w:rPr>
      <w:id w:val="183463951"/>
      <w:docPartObj>
        <w:docPartGallery w:val="Page Numbers (Top of Page)"/>
        <w:docPartUnique/>
      </w:docPartObj>
    </w:sdtPr>
    <w:sdtEndPr/>
    <w:sdtContent>
      <w:p w:rsidR="00E227D8" w:rsidRPr="00762AE8" w:rsidRDefault="00074892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 xml:space="preserve">PAGE   \* </w:instrText>
        </w:r>
        <w:r w:rsidRPr="00762AE8">
          <w:rPr>
            <w:rFonts w:ascii="Times New Roman" w:hAnsi="Times New Roman" w:cs="Times New Roman"/>
            <w:sz w:val="20"/>
            <w:szCs w:val="20"/>
          </w:rPr>
          <w:instrText>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8D0E78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Pr="00794977" w:rsidRDefault="00762AE8" w:rsidP="007949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9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3677C"/>
    <w:rsid w:val="00060BB1"/>
    <w:rsid w:val="00070E23"/>
    <w:rsid w:val="00074892"/>
    <w:rsid w:val="00105EDB"/>
    <w:rsid w:val="0015650A"/>
    <w:rsid w:val="001A004B"/>
    <w:rsid w:val="001F39A4"/>
    <w:rsid w:val="0025180B"/>
    <w:rsid w:val="00276E52"/>
    <w:rsid w:val="00281811"/>
    <w:rsid w:val="002D69C2"/>
    <w:rsid w:val="00317542"/>
    <w:rsid w:val="003437F5"/>
    <w:rsid w:val="00346269"/>
    <w:rsid w:val="003B78D3"/>
    <w:rsid w:val="003F6802"/>
    <w:rsid w:val="00426EBD"/>
    <w:rsid w:val="00441E69"/>
    <w:rsid w:val="00466E18"/>
    <w:rsid w:val="00483BBB"/>
    <w:rsid w:val="004901B0"/>
    <w:rsid w:val="004B03FF"/>
    <w:rsid w:val="004B095D"/>
    <w:rsid w:val="004E6B03"/>
    <w:rsid w:val="005010E0"/>
    <w:rsid w:val="00521530"/>
    <w:rsid w:val="00594CE4"/>
    <w:rsid w:val="005D1C44"/>
    <w:rsid w:val="005D635A"/>
    <w:rsid w:val="00635786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84E35"/>
    <w:rsid w:val="008A7A8D"/>
    <w:rsid w:val="008B52B2"/>
    <w:rsid w:val="008D0E78"/>
    <w:rsid w:val="00964438"/>
    <w:rsid w:val="0097786E"/>
    <w:rsid w:val="00A025C5"/>
    <w:rsid w:val="00A24FDC"/>
    <w:rsid w:val="00A47DBC"/>
    <w:rsid w:val="00AD1F8A"/>
    <w:rsid w:val="00AF2AD4"/>
    <w:rsid w:val="00B00630"/>
    <w:rsid w:val="00B245E2"/>
    <w:rsid w:val="00B2560D"/>
    <w:rsid w:val="00B42A8D"/>
    <w:rsid w:val="00B42FA5"/>
    <w:rsid w:val="00B5539A"/>
    <w:rsid w:val="00B60EAD"/>
    <w:rsid w:val="00B614F4"/>
    <w:rsid w:val="00B660CC"/>
    <w:rsid w:val="00B77FE8"/>
    <w:rsid w:val="00B97A08"/>
    <w:rsid w:val="00B97E63"/>
    <w:rsid w:val="00BF6A4B"/>
    <w:rsid w:val="00C33E3A"/>
    <w:rsid w:val="00C51BBF"/>
    <w:rsid w:val="00C522E2"/>
    <w:rsid w:val="00C946FD"/>
    <w:rsid w:val="00C959F6"/>
    <w:rsid w:val="00CB3357"/>
    <w:rsid w:val="00D639C2"/>
    <w:rsid w:val="00D71131"/>
    <w:rsid w:val="00DB3B2E"/>
    <w:rsid w:val="00DB4BCB"/>
    <w:rsid w:val="00DC7198"/>
    <w:rsid w:val="00E0387C"/>
    <w:rsid w:val="00E227D8"/>
    <w:rsid w:val="00E3016A"/>
    <w:rsid w:val="00E60393"/>
    <w:rsid w:val="00F909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mailto:juris.geduss@jc.gov.lv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471</Words>
  <Characters>2685</Characters>
  <Application>Microsoft Office Word</Application>
  <DocSecurity>0</DocSecurity>
  <Lines>22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3150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Juris Gedušs</cp:lastModifiedBy>
  <cp:revision>2</cp:revision>
  <dcterms:created xsi:type="dcterms:W3CDTF">2023-06-01T11:47:00Z</dcterms:created>
  <dcterms:modified xsi:type="dcterms:W3CDTF">2023-06-01T11:47:00Z</dcterms:modified>
</cp:coreProperties>
</file>