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666AFD5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Olaines Sporta centrs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26CE9" w14:paraId="3F05F68F" w14:textId="300917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026CE9" w:rsidR="00026CE9">
              <w:rPr>
                <w:rFonts w:ascii="Times New Roman" w:hAnsi="Times New Roman"/>
                <w:color w:val="000000"/>
                <w:sz w:val="24"/>
                <w:szCs w:val="24"/>
              </w:rPr>
              <w:t>90009232498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1E2A1D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Stadiona iela 2, LV-2114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/283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0E7DA5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270"/>
        </w:trPr>
        <w:tc>
          <w:tcPr>
            <w:tcW w:w="426" w:type="dxa"/>
            <w:vMerge w:val="restart"/>
          </w:tcPr>
          <w:p w:rsidR="000E7DA5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7DA5" w:rsidRPr="00E227D8" w:rsidP="0016471B" w14:paraId="3F05F6A2" w14:textId="4B946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Dienas nometnes “Kopā Olainē” nometnei paredzēt</w:t>
            </w:r>
            <w:r w:rsidR="00122373">
              <w:rPr>
                <w:rFonts w:ascii="Times New Roman" w:hAnsi="Times New Roman" w:cs="Times New Roman"/>
                <w:sz w:val="24"/>
              </w:rPr>
              <w:t>ās telpas Olaines Sporta centrā-</w:t>
            </w:r>
            <w:bookmarkStart w:id="0" w:name="_GoBack"/>
            <w:bookmarkEnd w:id="0"/>
          </w:p>
        </w:tc>
      </w:tr>
      <w:tr w14:paraId="43200EDC" w14:textId="77777777" w:rsidTr="000E7DA5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0E7DA5" w14:paraId="433962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0E7DA5" w:rsidRPr="00E227D8" w:rsidP="0016471B" w14:paraId="0B86881A" w14:textId="3F7D6F3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peldbaseins, ģērbtuves, dušas un tualetes (turpmāk – Nometnes telpas).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2E2AC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823CB">
              <w:rPr>
                <w:rFonts w:ascii="Times New Roman" w:hAnsi="Times New Roman" w:cs="Times New Roman"/>
                <w:sz w:val="24"/>
              </w:rPr>
              <w:t>Stadiona iela 2, Olaine, Olaines nov., LV-2114 (turpmāk - Objekts).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0DAE5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823CB">
              <w:rPr>
                <w:rFonts w:ascii="Times New Roman" w:hAnsi="Times New Roman" w:cs="Times New Roman"/>
                <w:sz w:val="24"/>
              </w:rPr>
              <w:t xml:space="preserve">Olaines novada pašvaldība, </w:t>
            </w:r>
            <w:r w:rsidR="009823CB">
              <w:rPr>
                <w:rFonts w:ascii="Times New Roman" w:hAnsi="Times New Roman" w:cs="Times New Roman"/>
                <w:sz w:val="24"/>
              </w:rPr>
              <w:t>Reģ</w:t>
            </w:r>
            <w:r w:rsidR="009823CB">
              <w:rPr>
                <w:rFonts w:ascii="Times New Roman" w:hAnsi="Times New Roman" w:cs="Times New Roman"/>
                <w:sz w:val="24"/>
              </w:rPr>
              <w:t>. Nr.</w:t>
            </w:r>
            <w:r w:rsidR="009823CB">
              <w:t xml:space="preserve"> </w:t>
            </w:r>
            <w:r w:rsidRPr="009823CB" w:rsidR="009823CB">
              <w:rPr>
                <w:rFonts w:ascii="Times New Roman" w:hAnsi="Times New Roman" w:cs="Times New Roman"/>
                <w:sz w:val="24"/>
              </w:rPr>
              <w:t>90000024332</w:t>
            </w:r>
            <w:r w:rsidR="009823CB">
              <w:rPr>
                <w:rFonts w:ascii="Times New Roman" w:hAnsi="Times New Roman" w:cs="Times New Roman"/>
                <w:sz w:val="24"/>
              </w:rPr>
              <w:t>, Zemgales iela 33,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73A9A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Olaine, Olaines novads, LV-2114.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823CB" w14:paraId="3F05F6BA" w14:textId="589BF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B72741">
              <w:rPr>
                <w:rFonts w:ascii="Times New Roman" w:hAnsi="Times New Roman" w:cs="Times New Roman"/>
                <w:sz w:val="24"/>
              </w:rPr>
              <w:t xml:space="preserve"> Māra Viļ</w:t>
            </w:r>
            <w:r w:rsidR="009823CB">
              <w:rPr>
                <w:rFonts w:ascii="Times New Roman" w:hAnsi="Times New Roman" w:cs="Times New Roman"/>
                <w:sz w:val="24"/>
              </w:rPr>
              <w:t>kina 2022. gada 21. jūlija iesniegums Nr. b/n.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0E7DA5">
        <w:tblPrEx>
          <w:tblW w:w="9924" w:type="dxa"/>
          <w:tblInd w:w="-426" w:type="dxa"/>
          <w:tblLayout w:type="fixed"/>
          <w:tblLook w:val="04A0"/>
        </w:tblPrEx>
        <w:trPr>
          <w:trHeight w:val="225"/>
        </w:trPr>
        <w:tc>
          <w:tcPr>
            <w:tcW w:w="426" w:type="dxa"/>
            <w:vMerge w:val="restart"/>
          </w:tcPr>
          <w:p w:rsidR="000E7DA5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7DA5" w:rsidRPr="00E227D8" w:rsidP="000E7DA5" w14:paraId="3F05F6C0" w14:textId="4AED0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Nometnes telpas ir aprīkotas ar automātisko </w:t>
            </w:r>
          </w:p>
        </w:tc>
      </w:tr>
      <w:tr w14:paraId="61874B9B" w14:textId="77777777" w:rsidTr="000E7DA5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/>
          </w:tcPr>
          <w:p w:rsidR="000E7DA5" w14:paraId="44F827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0E7DA5" w:rsidRPr="00E227D8" w:rsidP="000E7DA5" w14:paraId="7F1EF418" w14:textId="50DE5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 un iekšējo ugunsdzēsības </w:t>
            </w:r>
          </w:p>
        </w:tc>
      </w:tr>
      <w:tr w14:paraId="759DEF51" w14:textId="77777777" w:rsidTr="000E7DA5">
        <w:tblPrEx>
          <w:tblW w:w="9924" w:type="dxa"/>
          <w:tblInd w:w="-426" w:type="dxa"/>
          <w:tblLayout w:type="fixed"/>
          <w:tblLook w:val="04A0"/>
        </w:tblPrEx>
        <w:trPr>
          <w:trHeight w:val="345"/>
        </w:trPr>
        <w:tc>
          <w:tcPr>
            <w:tcW w:w="426" w:type="dxa"/>
            <w:vMerge/>
          </w:tcPr>
          <w:p w:rsidR="000E7DA5" w14:paraId="1B125A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0E7DA5" w:rsidP="000E7DA5" w14:paraId="2A28ADBD" w14:textId="0209E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ūdensapgādes sistēmu. 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0E7DA5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 w:val="restart"/>
          </w:tcPr>
          <w:p w:rsidR="000E7DA5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7DA5" w:rsidRPr="00E227D8" w:rsidP="000E7DA5" w14:paraId="3F05F6C6" w14:textId="5FEB4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Normatīvo aktu prasību </w:t>
            </w:r>
          </w:p>
        </w:tc>
      </w:tr>
      <w:tr w14:paraId="5A53C1B0" w14:textId="77777777" w:rsidTr="000E7DA5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/>
          </w:tcPr>
          <w:p w:rsidR="000E7DA5" w14:paraId="687CE8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0E7DA5" w:rsidRPr="00E227D8" w:rsidP="000E7DA5" w14:paraId="1AE18FBB" w14:textId="43A65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pārkāpumi nav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0E7DA5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 w:val="restart"/>
          </w:tcPr>
          <w:p w:rsidR="000E7DA5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7DA5" w:rsidRPr="00B72741" w:rsidP="000E7DA5" w14:paraId="3F05F6CC" w14:textId="3899DFAD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Nav iebildumu Nometnes telpas izmantošanai dienas nometnes “Kopā Olainē” </w:t>
            </w:r>
          </w:p>
        </w:tc>
      </w:tr>
      <w:tr w14:paraId="4A155D08" w14:textId="77777777" w:rsidTr="000E7DA5">
        <w:tblPrEx>
          <w:tblW w:w="9924" w:type="dxa"/>
          <w:tblInd w:w="-426" w:type="dxa"/>
          <w:tblLayout w:type="fixed"/>
          <w:tblLook w:val="04A0"/>
        </w:tblPrEx>
        <w:trPr>
          <w:trHeight w:val="315"/>
        </w:trPr>
        <w:tc>
          <w:tcPr>
            <w:tcW w:w="426" w:type="dxa"/>
            <w:vMerge/>
          </w:tcPr>
          <w:p w:rsidR="000E7DA5" w14:paraId="5633B5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0E7DA5" w:rsidRPr="00E227D8" w:rsidP="000E7DA5" w14:paraId="18C49F06" w14:textId="2DE15580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vajadzībām no 01.08.2022.-06.08.2022. 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6FAF28F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0E7DA5">
        <w:tblPrEx>
          <w:tblW w:w="9924" w:type="dxa"/>
          <w:tblInd w:w="-426" w:type="dxa"/>
          <w:tblLayout w:type="fixed"/>
          <w:tblLook w:val="04A0"/>
        </w:tblPrEx>
        <w:trPr>
          <w:trHeight w:val="255"/>
        </w:trPr>
        <w:tc>
          <w:tcPr>
            <w:tcW w:w="426" w:type="dxa"/>
            <w:vMerge w:val="restart"/>
          </w:tcPr>
          <w:p w:rsidR="000E7DA5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7DA5" w:rsidRPr="00E227D8" w:rsidP="000E7DA5" w14:paraId="3F05F6D2" w14:textId="0EC09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 gada 1. septembra noteikumu Nr. 981 </w:t>
            </w:r>
          </w:p>
        </w:tc>
      </w:tr>
      <w:tr w14:paraId="07A38A20" w14:textId="77777777" w:rsidTr="000E7DA5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/>
          </w:tcPr>
          <w:p w:rsidR="000E7DA5" w14:paraId="6A3160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0E7DA5" w:rsidRPr="00E227D8" w:rsidP="000E7DA5" w14:paraId="03419FFE" w14:textId="0647E2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“Bērnu nometņu organizēšanas un darbības kārtība” 8.5.apakšpunkta prasībām. 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49A04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D04B4" w:rsidR="00B72741">
              <w:rPr>
                <w:rFonts w:ascii="Times New Roman" w:hAnsi="Times New Roman" w:cs="Times New Roman"/>
                <w:sz w:val="24"/>
              </w:rPr>
              <w:t xml:space="preserve">Valsts izglītības </w:t>
            </w:r>
            <w:r w:rsidR="00B72741">
              <w:rPr>
                <w:rFonts w:ascii="Times New Roman" w:hAnsi="Times New Roman" w:cs="Times New Roman"/>
                <w:sz w:val="24"/>
              </w:rPr>
              <w:t>satura centram</w:t>
            </w:r>
            <w:r w:rsidRPr="00DD04B4" w:rsidR="00B7274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55D28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inspektors leitnants Kristaps Možeiks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7E8E6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K.Možeiks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4B1381" w14:paraId="3F05F6F3" w14:textId="38419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uz e-pastu vilkinsmaris@gmail.com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67421304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2237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6CE9"/>
    <w:rsid w:val="00070E23"/>
    <w:rsid w:val="000D3E6E"/>
    <w:rsid w:val="000E7DA5"/>
    <w:rsid w:val="00122373"/>
    <w:rsid w:val="00124D71"/>
    <w:rsid w:val="00130CCD"/>
    <w:rsid w:val="0015650A"/>
    <w:rsid w:val="0016471B"/>
    <w:rsid w:val="00260584"/>
    <w:rsid w:val="00281811"/>
    <w:rsid w:val="003437F5"/>
    <w:rsid w:val="00346269"/>
    <w:rsid w:val="00387C99"/>
    <w:rsid w:val="00390F52"/>
    <w:rsid w:val="003A1A56"/>
    <w:rsid w:val="003B78D3"/>
    <w:rsid w:val="00426EBD"/>
    <w:rsid w:val="00441E69"/>
    <w:rsid w:val="00483BBB"/>
    <w:rsid w:val="004901B0"/>
    <w:rsid w:val="004A48D5"/>
    <w:rsid w:val="004B03FF"/>
    <w:rsid w:val="004B095D"/>
    <w:rsid w:val="004B1381"/>
    <w:rsid w:val="004B6422"/>
    <w:rsid w:val="004E6B03"/>
    <w:rsid w:val="004F2F23"/>
    <w:rsid w:val="00561B63"/>
    <w:rsid w:val="00590A28"/>
    <w:rsid w:val="005D1C44"/>
    <w:rsid w:val="005D635A"/>
    <w:rsid w:val="00635786"/>
    <w:rsid w:val="00736BC1"/>
    <w:rsid w:val="00762AE8"/>
    <w:rsid w:val="007665C9"/>
    <w:rsid w:val="00794977"/>
    <w:rsid w:val="00794DFA"/>
    <w:rsid w:val="007D2C05"/>
    <w:rsid w:val="00884E35"/>
    <w:rsid w:val="008866CD"/>
    <w:rsid w:val="00964438"/>
    <w:rsid w:val="0097786E"/>
    <w:rsid w:val="009823CB"/>
    <w:rsid w:val="00A025C5"/>
    <w:rsid w:val="00A24FDC"/>
    <w:rsid w:val="00A47DBC"/>
    <w:rsid w:val="00A5100D"/>
    <w:rsid w:val="00B00630"/>
    <w:rsid w:val="00B245E2"/>
    <w:rsid w:val="00B42A8D"/>
    <w:rsid w:val="00B53A6F"/>
    <w:rsid w:val="00B60877"/>
    <w:rsid w:val="00B60EAD"/>
    <w:rsid w:val="00B72741"/>
    <w:rsid w:val="00B97A08"/>
    <w:rsid w:val="00C07822"/>
    <w:rsid w:val="00C33E3A"/>
    <w:rsid w:val="00C51BBF"/>
    <w:rsid w:val="00C522E2"/>
    <w:rsid w:val="00C946FD"/>
    <w:rsid w:val="00C959F6"/>
    <w:rsid w:val="00CC7905"/>
    <w:rsid w:val="00CD1CAC"/>
    <w:rsid w:val="00D639C2"/>
    <w:rsid w:val="00DB3B2E"/>
    <w:rsid w:val="00DD04B4"/>
    <w:rsid w:val="00E0387C"/>
    <w:rsid w:val="00E227D8"/>
    <w:rsid w:val="00E60393"/>
    <w:rsid w:val="00F735F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1731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11</cp:revision>
  <dcterms:created xsi:type="dcterms:W3CDTF">2022-04-04T17:49:00Z</dcterms:created>
  <dcterms:modified xsi:type="dcterms:W3CDTF">2022-07-29T10:53:00Z</dcterms:modified>
</cp:coreProperties>
</file>